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FC" w:rsidRDefault="009A350F">
      <w:pPr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9A350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附件</w:t>
      </w:r>
    </w:p>
    <w:tbl>
      <w:tblPr>
        <w:tblStyle w:val="a4"/>
        <w:tblpPr w:leftFromText="180" w:rightFromText="180" w:vertAnchor="text" w:horzAnchor="margin" w:tblpY="1236"/>
        <w:tblOverlap w:val="never"/>
        <w:tblW w:w="14674" w:type="dxa"/>
        <w:tblLayout w:type="fixed"/>
        <w:tblLook w:val="04A0" w:firstRow="1" w:lastRow="0" w:firstColumn="1" w:lastColumn="0" w:noHBand="0" w:noVBand="1"/>
      </w:tblPr>
      <w:tblGrid>
        <w:gridCol w:w="848"/>
        <w:gridCol w:w="1528"/>
        <w:gridCol w:w="1560"/>
        <w:gridCol w:w="1275"/>
        <w:gridCol w:w="1985"/>
        <w:gridCol w:w="7478"/>
      </w:tblGrid>
      <w:tr w:rsidR="000042A9" w:rsidRPr="009A350F" w:rsidTr="000042A9">
        <w:trPr>
          <w:trHeight w:val="670"/>
        </w:trPr>
        <w:tc>
          <w:tcPr>
            <w:tcW w:w="848" w:type="dxa"/>
            <w:vAlign w:val="center"/>
          </w:tcPr>
          <w:p w:rsidR="000042A9" w:rsidRPr="00B30E2D" w:rsidRDefault="000042A9" w:rsidP="000042A9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Cs/>
                <w:color w:val="333333"/>
                <w:kern w:val="0"/>
                <w:sz w:val="28"/>
                <w:szCs w:val="28"/>
              </w:rPr>
            </w:pPr>
            <w:r w:rsidRPr="00B30E2D">
              <w:rPr>
                <w:rFonts w:ascii="黑体" w:eastAsia="黑体" w:hAnsi="黑体" w:cs="Times New Roman"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8" w:type="dxa"/>
            <w:vAlign w:val="center"/>
          </w:tcPr>
          <w:p w:rsidR="000042A9" w:rsidRPr="00B30E2D" w:rsidRDefault="000042A9" w:rsidP="000042A9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Cs/>
                <w:color w:val="333333"/>
                <w:kern w:val="0"/>
                <w:sz w:val="28"/>
                <w:szCs w:val="28"/>
              </w:rPr>
            </w:pPr>
            <w:r w:rsidRPr="00B30E2D">
              <w:rPr>
                <w:rFonts w:ascii="黑体" w:eastAsia="黑体" w:hAnsi="黑体" w:cs="Times New Roman"/>
                <w:bCs/>
                <w:color w:val="333333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560" w:type="dxa"/>
            <w:vAlign w:val="center"/>
          </w:tcPr>
          <w:p w:rsidR="000042A9" w:rsidRPr="00B30E2D" w:rsidRDefault="000042A9" w:rsidP="000042A9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Cs/>
                <w:color w:val="333333"/>
                <w:kern w:val="0"/>
                <w:sz w:val="28"/>
                <w:szCs w:val="28"/>
              </w:rPr>
            </w:pPr>
            <w:r w:rsidRPr="00B30E2D">
              <w:rPr>
                <w:rFonts w:ascii="黑体" w:eastAsia="黑体" w:hAnsi="黑体" w:cs="Times New Roman"/>
                <w:bCs/>
                <w:color w:val="333333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275" w:type="dxa"/>
            <w:vAlign w:val="center"/>
          </w:tcPr>
          <w:p w:rsidR="000042A9" w:rsidRPr="00B30E2D" w:rsidRDefault="000042A9" w:rsidP="000042A9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Cs/>
                <w:color w:val="333333"/>
                <w:kern w:val="0"/>
                <w:sz w:val="28"/>
                <w:szCs w:val="28"/>
              </w:rPr>
            </w:pPr>
            <w:r w:rsidRPr="00B30E2D">
              <w:rPr>
                <w:rFonts w:ascii="黑体" w:eastAsia="黑体" w:hAnsi="黑体" w:cs="Times New Roman"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0042A9" w:rsidRPr="00B30E2D" w:rsidRDefault="000042A9" w:rsidP="000042A9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Cs/>
                <w:color w:val="333333"/>
                <w:kern w:val="0"/>
                <w:sz w:val="28"/>
                <w:szCs w:val="28"/>
              </w:rPr>
            </w:pPr>
            <w:r w:rsidRPr="00B30E2D">
              <w:rPr>
                <w:rFonts w:ascii="黑体" w:eastAsia="黑体" w:hAnsi="黑体" w:cs="Times New Roman"/>
                <w:bCs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478" w:type="dxa"/>
            <w:vAlign w:val="center"/>
          </w:tcPr>
          <w:p w:rsidR="000042A9" w:rsidRPr="00B30E2D" w:rsidRDefault="000042A9" w:rsidP="000042A9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Cs/>
                <w:color w:val="333333"/>
                <w:kern w:val="0"/>
                <w:sz w:val="28"/>
                <w:szCs w:val="28"/>
              </w:rPr>
            </w:pPr>
            <w:r w:rsidRPr="00B30E2D">
              <w:rPr>
                <w:rFonts w:ascii="黑体" w:eastAsia="黑体" w:hAnsi="黑体" w:cs="Times New Roman"/>
                <w:bCs/>
                <w:color w:val="333333"/>
                <w:kern w:val="0"/>
                <w:sz w:val="28"/>
                <w:szCs w:val="28"/>
              </w:rPr>
              <w:t>原工作单位及职务</w:t>
            </w:r>
          </w:p>
        </w:tc>
      </w:tr>
      <w:tr w:rsidR="000042A9" w:rsidRPr="009A350F" w:rsidTr="000042A9">
        <w:trPr>
          <w:trHeight w:val="670"/>
        </w:trPr>
        <w:tc>
          <w:tcPr>
            <w:tcW w:w="848" w:type="dxa"/>
            <w:vAlign w:val="center"/>
          </w:tcPr>
          <w:p w:rsidR="000042A9" w:rsidRPr="009A350F" w:rsidRDefault="000042A9" w:rsidP="000042A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A350F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28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综合管理</w:t>
            </w:r>
          </w:p>
        </w:tc>
        <w:tc>
          <w:tcPr>
            <w:tcW w:w="1560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30041</w:t>
            </w:r>
          </w:p>
        </w:tc>
        <w:tc>
          <w:tcPr>
            <w:tcW w:w="1275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蒋涛</w:t>
            </w:r>
          </w:p>
        </w:tc>
        <w:tc>
          <w:tcPr>
            <w:tcW w:w="1985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300505810</w:t>
            </w:r>
          </w:p>
        </w:tc>
        <w:tc>
          <w:tcPr>
            <w:tcW w:w="7478" w:type="dxa"/>
            <w:vAlign w:val="center"/>
          </w:tcPr>
          <w:p w:rsidR="000042A9" w:rsidRPr="000042A9" w:rsidRDefault="000042A9" w:rsidP="00134D6D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定远县公安局</w:t>
            </w:r>
            <w:r w:rsidR="00134D6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办公室</w:t>
            </w:r>
            <w:bookmarkStart w:id="0" w:name="_GoBack"/>
            <w:bookmarkEnd w:id="0"/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四级警长</w:t>
            </w:r>
          </w:p>
        </w:tc>
      </w:tr>
      <w:tr w:rsidR="000042A9" w:rsidRPr="009A350F" w:rsidTr="000042A9">
        <w:trPr>
          <w:trHeight w:val="670"/>
        </w:trPr>
        <w:tc>
          <w:tcPr>
            <w:tcW w:w="848" w:type="dxa"/>
            <w:vAlign w:val="center"/>
          </w:tcPr>
          <w:p w:rsidR="000042A9" w:rsidRPr="009A350F" w:rsidRDefault="000042A9" w:rsidP="000042A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28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综合管理</w:t>
            </w:r>
          </w:p>
        </w:tc>
        <w:tc>
          <w:tcPr>
            <w:tcW w:w="1560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30042</w:t>
            </w:r>
          </w:p>
        </w:tc>
        <w:tc>
          <w:tcPr>
            <w:tcW w:w="1275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赵屹</w:t>
            </w:r>
          </w:p>
        </w:tc>
        <w:tc>
          <w:tcPr>
            <w:tcW w:w="1985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300204327</w:t>
            </w:r>
          </w:p>
        </w:tc>
        <w:tc>
          <w:tcPr>
            <w:tcW w:w="7478" w:type="dxa"/>
            <w:vAlign w:val="center"/>
          </w:tcPr>
          <w:p w:rsidR="000042A9" w:rsidRPr="000042A9" w:rsidRDefault="000042A9" w:rsidP="000042A9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宿州市公安局国内安全保卫支队</w:t>
            </w:r>
            <w:proofErr w:type="gramStart"/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一</w:t>
            </w:r>
            <w:proofErr w:type="gramEnd"/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大队三级警长</w:t>
            </w:r>
          </w:p>
        </w:tc>
      </w:tr>
      <w:tr w:rsidR="000042A9" w:rsidRPr="009A350F" w:rsidTr="000042A9">
        <w:trPr>
          <w:trHeight w:val="670"/>
        </w:trPr>
        <w:tc>
          <w:tcPr>
            <w:tcW w:w="848" w:type="dxa"/>
            <w:vAlign w:val="center"/>
          </w:tcPr>
          <w:p w:rsidR="000042A9" w:rsidRPr="009A350F" w:rsidRDefault="000042A9" w:rsidP="000042A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28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综合管理</w:t>
            </w:r>
          </w:p>
        </w:tc>
        <w:tc>
          <w:tcPr>
            <w:tcW w:w="1560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30043</w:t>
            </w:r>
          </w:p>
        </w:tc>
        <w:tc>
          <w:tcPr>
            <w:tcW w:w="1275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王楠</w:t>
            </w:r>
          </w:p>
        </w:tc>
        <w:tc>
          <w:tcPr>
            <w:tcW w:w="1985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300603909</w:t>
            </w:r>
          </w:p>
        </w:tc>
        <w:tc>
          <w:tcPr>
            <w:tcW w:w="7478" w:type="dxa"/>
            <w:vAlign w:val="center"/>
          </w:tcPr>
          <w:p w:rsidR="000042A9" w:rsidRPr="000042A9" w:rsidRDefault="000042A9" w:rsidP="000042A9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淮南市公安局公安交通警察支队事故处理科四级警长</w:t>
            </w:r>
          </w:p>
        </w:tc>
      </w:tr>
      <w:tr w:rsidR="000042A9" w:rsidRPr="009A350F" w:rsidTr="000042A9">
        <w:trPr>
          <w:trHeight w:val="670"/>
        </w:trPr>
        <w:tc>
          <w:tcPr>
            <w:tcW w:w="848" w:type="dxa"/>
            <w:vAlign w:val="center"/>
          </w:tcPr>
          <w:p w:rsidR="000042A9" w:rsidRPr="009A350F" w:rsidRDefault="000042A9" w:rsidP="000042A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528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综合管理</w:t>
            </w:r>
          </w:p>
        </w:tc>
        <w:tc>
          <w:tcPr>
            <w:tcW w:w="1560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30043</w:t>
            </w:r>
          </w:p>
        </w:tc>
        <w:tc>
          <w:tcPr>
            <w:tcW w:w="1275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徐熠</w:t>
            </w:r>
          </w:p>
        </w:tc>
        <w:tc>
          <w:tcPr>
            <w:tcW w:w="1985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300203706</w:t>
            </w:r>
          </w:p>
        </w:tc>
        <w:tc>
          <w:tcPr>
            <w:tcW w:w="7478" w:type="dxa"/>
            <w:vAlign w:val="center"/>
          </w:tcPr>
          <w:p w:rsidR="000042A9" w:rsidRPr="000042A9" w:rsidRDefault="000042A9" w:rsidP="000042A9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淮南市公安局田家庵分局泉山派出所四级警长</w:t>
            </w:r>
          </w:p>
        </w:tc>
      </w:tr>
      <w:tr w:rsidR="000042A9" w:rsidRPr="009A350F" w:rsidTr="000042A9">
        <w:trPr>
          <w:trHeight w:val="670"/>
        </w:trPr>
        <w:tc>
          <w:tcPr>
            <w:tcW w:w="848" w:type="dxa"/>
            <w:vAlign w:val="center"/>
          </w:tcPr>
          <w:p w:rsidR="000042A9" w:rsidRPr="009A350F" w:rsidRDefault="000042A9" w:rsidP="000042A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28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侦查</w:t>
            </w:r>
          </w:p>
        </w:tc>
        <w:tc>
          <w:tcPr>
            <w:tcW w:w="1560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30044</w:t>
            </w:r>
          </w:p>
        </w:tc>
        <w:tc>
          <w:tcPr>
            <w:tcW w:w="1275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夏军宏</w:t>
            </w:r>
            <w:proofErr w:type="gramEnd"/>
          </w:p>
        </w:tc>
        <w:tc>
          <w:tcPr>
            <w:tcW w:w="1985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300600519</w:t>
            </w:r>
          </w:p>
        </w:tc>
        <w:tc>
          <w:tcPr>
            <w:tcW w:w="7478" w:type="dxa"/>
            <w:vAlign w:val="center"/>
          </w:tcPr>
          <w:p w:rsidR="000042A9" w:rsidRPr="000042A9" w:rsidRDefault="000042A9" w:rsidP="000042A9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合肥市公安局交通警察支队公路巡逻一大队三级警长</w:t>
            </w:r>
          </w:p>
        </w:tc>
      </w:tr>
      <w:tr w:rsidR="000042A9" w:rsidRPr="009A350F" w:rsidTr="000042A9">
        <w:trPr>
          <w:trHeight w:val="670"/>
        </w:trPr>
        <w:tc>
          <w:tcPr>
            <w:tcW w:w="848" w:type="dxa"/>
            <w:vAlign w:val="center"/>
          </w:tcPr>
          <w:p w:rsidR="000042A9" w:rsidRPr="009A350F" w:rsidRDefault="000042A9" w:rsidP="000042A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28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信息通信</w:t>
            </w:r>
          </w:p>
        </w:tc>
        <w:tc>
          <w:tcPr>
            <w:tcW w:w="1560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30045</w:t>
            </w:r>
          </w:p>
        </w:tc>
        <w:tc>
          <w:tcPr>
            <w:tcW w:w="1275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戴</w:t>
            </w:r>
            <w:proofErr w:type="gramStart"/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世</w:t>
            </w:r>
            <w:proofErr w:type="gramEnd"/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超</w:t>
            </w:r>
          </w:p>
        </w:tc>
        <w:tc>
          <w:tcPr>
            <w:tcW w:w="1985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300503801</w:t>
            </w:r>
          </w:p>
        </w:tc>
        <w:tc>
          <w:tcPr>
            <w:tcW w:w="7478" w:type="dxa"/>
            <w:vAlign w:val="center"/>
          </w:tcPr>
          <w:p w:rsidR="000042A9" w:rsidRPr="000042A9" w:rsidRDefault="000042A9" w:rsidP="000042A9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定远县公安局指挥中心科技信息通信室警务技术四级主管</w:t>
            </w:r>
          </w:p>
        </w:tc>
      </w:tr>
      <w:tr w:rsidR="000042A9" w:rsidRPr="009A350F" w:rsidTr="000042A9">
        <w:trPr>
          <w:trHeight w:val="670"/>
        </w:trPr>
        <w:tc>
          <w:tcPr>
            <w:tcW w:w="848" w:type="dxa"/>
            <w:vAlign w:val="center"/>
          </w:tcPr>
          <w:p w:rsidR="000042A9" w:rsidRPr="009A350F" w:rsidRDefault="000042A9" w:rsidP="000042A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28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信息通信</w:t>
            </w:r>
          </w:p>
        </w:tc>
        <w:tc>
          <w:tcPr>
            <w:tcW w:w="1560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30045</w:t>
            </w:r>
          </w:p>
        </w:tc>
        <w:tc>
          <w:tcPr>
            <w:tcW w:w="1275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李少然</w:t>
            </w:r>
            <w:proofErr w:type="gramEnd"/>
          </w:p>
        </w:tc>
        <w:tc>
          <w:tcPr>
            <w:tcW w:w="1985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300401805</w:t>
            </w:r>
          </w:p>
        </w:tc>
        <w:tc>
          <w:tcPr>
            <w:tcW w:w="7478" w:type="dxa"/>
            <w:vAlign w:val="center"/>
          </w:tcPr>
          <w:p w:rsidR="000042A9" w:rsidRPr="000042A9" w:rsidRDefault="000042A9" w:rsidP="000042A9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合肥市公安局瑶海分局指挥室警务技术四级主管</w:t>
            </w:r>
          </w:p>
        </w:tc>
      </w:tr>
      <w:tr w:rsidR="000042A9" w:rsidRPr="009A350F" w:rsidTr="000042A9">
        <w:trPr>
          <w:trHeight w:val="670"/>
        </w:trPr>
        <w:tc>
          <w:tcPr>
            <w:tcW w:w="848" w:type="dxa"/>
            <w:vAlign w:val="center"/>
          </w:tcPr>
          <w:p w:rsidR="000042A9" w:rsidRPr="009A350F" w:rsidRDefault="000042A9" w:rsidP="000042A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28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侦查</w:t>
            </w:r>
          </w:p>
        </w:tc>
        <w:tc>
          <w:tcPr>
            <w:tcW w:w="1560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30046</w:t>
            </w:r>
          </w:p>
        </w:tc>
        <w:tc>
          <w:tcPr>
            <w:tcW w:w="1275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石小青</w:t>
            </w:r>
          </w:p>
        </w:tc>
        <w:tc>
          <w:tcPr>
            <w:tcW w:w="1985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300203030</w:t>
            </w:r>
          </w:p>
        </w:tc>
        <w:tc>
          <w:tcPr>
            <w:tcW w:w="7478" w:type="dxa"/>
            <w:vAlign w:val="center"/>
          </w:tcPr>
          <w:p w:rsidR="000042A9" w:rsidRPr="000042A9" w:rsidRDefault="000042A9" w:rsidP="000042A9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宿州市公安局</w:t>
            </w:r>
            <w:r w:rsidRPr="000042A9">
              <w:rPr>
                <w:rFonts w:ascii="Times New Roman" w:eastAsia="宋体" w:hAnsi="Times New Roman" w:cs="Times New Roman"/>
                <w:sz w:val="28"/>
                <w:szCs w:val="28"/>
              </w:rPr>
              <w:t>埇</w:t>
            </w: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桥分局政治处三级警长</w:t>
            </w:r>
          </w:p>
        </w:tc>
      </w:tr>
      <w:tr w:rsidR="000042A9" w:rsidRPr="009A350F" w:rsidTr="000042A9">
        <w:trPr>
          <w:trHeight w:val="670"/>
        </w:trPr>
        <w:tc>
          <w:tcPr>
            <w:tcW w:w="848" w:type="dxa"/>
            <w:vAlign w:val="center"/>
          </w:tcPr>
          <w:p w:rsidR="000042A9" w:rsidRPr="009A350F" w:rsidRDefault="000042A9" w:rsidP="000042A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528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特警</w:t>
            </w:r>
          </w:p>
        </w:tc>
        <w:tc>
          <w:tcPr>
            <w:tcW w:w="1560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30047</w:t>
            </w:r>
          </w:p>
        </w:tc>
        <w:tc>
          <w:tcPr>
            <w:tcW w:w="1275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戚兴婷</w:t>
            </w:r>
          </w:p>
        </w:tc>
        <w:tc>
          <w:tcPr>
            <w:tcW w:w="1985" w:type="dxa"/>
            <w:vAlign w:val="center"/>
          </w:tcPr>
          <w:p w:rsidR="000042A9" w:rsidRPr="000042A9" w:rsidRDefault="000042A9" w:rsidP="000042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300501617</w:t>
            </w:r>
          </w:p>
        </w:tc>
        <w:tc>
          <w:tcPr>
            <w:tcW w:w="7478" w:type="dxa"/>
            <w:vAlign w:val="center"/>
          </w:tcPr>
          <w:p w:rsidR="000042A9" w:rsidRPr="000042A9" w:rsidRDefault="000042A9" w:rsidP="000042A9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042A9">
              <w:rPr>
                <w:rFonts w:ascii="Times New Roman" w:eastAsia="仿宋_GB2312" w:hAnsi="Times New Roman" w:cs="Times New Roman"/>
                <w:sz w:val="28"/>
                <w:szCs w:val="28"/>
              </w:rPr>
              <w:t>巢湖市公安局交通管理大队四级警长</w:t>
            </w:r>
          </w:p>
        </w:tc>
      </w:tr>
    </w:tbl>
    <w:p w:rsidR="000042A9" w:rsidRDefault="000042A9" w:rsidP="000042A9">
      <w:pPr>
        <w:jc w:val="center"/>
        <w:rPr>
          <w:rFonts w:ascii="方正小标宋简体" w:eastAsia="方正小标宋简体" w:hAnsi="Times New Roman" w:cs="Times New Roman"/>
          <w:color w:val="333333"/>
          <w:kern w:val="0"/>
          <w:sz w:val="44"/>
          <w:szCs w:val="44"/>
        </w:rPr>
      </w:pPr>
      <w:r w:rsidRPr="000042A9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安徽省公安厅2020年度公开遴选公务员拟遴选人员名单</w:t>
      </w:r>
    </w:p>
    <w:p w:rsidR="009616FC" w:rsidRDefault="009616FC"/>
    <w:sectPr w:rsidR="009616FC" w:rsidSect="000042A9">
      <w:pgSz w:w="16838" w:h="11906" w:orient="landscape"/>
      <w:pgMar w:top="1134" w:right="130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FC"/>
    <w:rsid w:val="000042A9"/>
    <w:rsid w:val="00134D6D"/>
    <w:rsid w:val="00572AE2"/>
    <w:rsid w:val="009616FC"/>
    <w:rsid w:val="009A350F"/>
    <w:rsid w:val="00B30E2D"/>
    <w:rsid w:val="5622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9</cp:revision>
  <cp:lastPrinted>2021-02-09T00:50:00Z</cp:lastPrinted>
  <dcterms:created xsi:type="dcterms:W3CDTF">2021-02-05T03:14:00Z</dcterms:created>
  <dcterms:modified xsi:type="dcterms:W3CDTF">2021-02-09T00:54:00Z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